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B9" w:rsidRDefault="008A237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odredbi Zakona o odgoju i obrazovanju u osnovnoj i srednjoj školi („Narodne novine“ broj  87/98, 86/09, 92/10, 105/10, 90/11, 16/12, 94/13, 152/14, 07/17, 68/18, 98/18, 64/20, 151/22, 155/23, 156/23), članka 37. Zakona o plaćama u državnoj službi i javnim službama („Narodne novine“, broj 155/23), Uredbe o nazivima radnih mjesta, uvjetima za raspored i koeficijentima za obračun plaće  u javnim službama („Narodne novine“, broj 22/24),  Pravilnika o odgovarajućoj vrsti obrazovanja učitelja i stručnih suradnika u osnovnoj školi (Narodne novine broj 6/19, 75/20), Pravilnika o djelokrugu rada tajnika te administrativno–tehničkim i pomoćnim poslovima koji se obavljaju u osnovnoj školi (Narodne novine broj 40 /14</w:t>
      </w:r>
      <w:r w:rsidR="006D26E7">
        <w:rPr>
          <w:rFonts w:ascii="Arial" w:hAnsi="Arial" w:cs="Arial"/>
        </w:rPr>
        <w:t>, 71/25, 74/25 - ispravak</w:t>
      </w:r>
      <w:r>
        <w:rPr>
          <w:rFonts w:ascii="Arial" w:hAnsi="Arial" w:cs="Arial"/>
        </w:rPr>
        <w:t>), te čl. 152. Statuta Osnovne škole S</w:t>
      </w:r>
      <w:r w:rsidR="00A13F44">
        <w:rPr>
          <w:rFonts w:ascii="Arial" w:hAnsi="Arial" w:cs="Arial"/>
        </w:rPr>
        <w:t>kradin Školski odbor na 8</w:t>
      </w:r>
      <w:r w:rsidR="00792A20">
        <w:rPr>
          <w:rFonts w:ascii="Arial" w:hAnsi="Arial" w:cs="Arial"/>
        </w:rPr>
        <w:t>.</w:t>
      </w:r>
      <w:r w:rsidR="00A13F44">
        <w:rPr>
          <w:rFonts w:ascii="Arial" w:hAnsi="Arial" w:cs="Arial"/>
        </w:rPr>
        <w:t xml:space="preserve"> sjednici od dana 30. siječnja</w:t>
      </w:r>
      <w:r w:rsidR="00792A20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 godine donosi</w:t>
      </w:r>
    </w:p>
    <w:p w:rsidR="00F627B9" w:rsidRDefault="00F627B9">
      <w:pPr>
        <w:spacing w:line="276" w:lineRule="auto"/>
        <w:jc w:val="both"/>
        <w:rPr>
          <w:rFonts w:ascii="Arial" w:hAnsi="Arial" w:cs="Arial"/>
        </w:rPr>
      </w:pPr>
    </w:p>
    <w:p w:rsidR="00F627B9" w:rsidRDefault="008A23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PRAVILNIK o dopuni PRAVILNIKA</w:t>
      </w:r>
    </w:p>
    <w:p w:rsidR="00F627B9" w:rsidRDefault="008A23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UNUTARNJEM USTROJSTVU, ORGANIZACIJI RADA ŠKOLE I </w:t>
      </w:r>
    </w:p>
    <w:p w:rsidR="00F627B9" w:rsidRDefault="008A23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SISTEMATIZACIJI RADNIH MJESTA</w:t>
      </w:r>
    </w:p>
    <w:p w:rsidR="00F627B9" w:rsidRDefault="00F627B9">
      <w:pPr>
        <w:spacing w:line="276" w:lineRule="auto"/>
        <w:rPr>
          <w:rFonts w:ascii="Arial" w:hAnsi="Arial" w:cs="Arial"/>
          <w:b/>
        </w:rPr>
      </w:pPr>
    </w:p>
    <w:p w:rsidR="00F627B9" w:rsidRDefault="008A23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:rsidR="00F627B9" w:rsidRDefault="008A237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Pravilniku o unutarnjem ustrojstvu, organizaciji rada škole i sistematizaciji radnih mjesta, KLASA:011-03/24-02/2, URBROJ: 2182-37-05-24-1, od 25. srpnja 2024., koji je stupio na snagu 30. srpnja 2024. godine, </w:t>
      </w:r>
      <w:r w:rsidR="007B1CE8">
        <w:rPr>
          <w:rFonts w:ascii="Arial" w:hAnsi="Arial" w:cs="Arial"/>
        </w:rPr>
        <w:t>te njegove dopune od 4. listopada 2024. godine, koja je stupila na snagu 7. listopada 2024. godine, u članku 9. alineja 3</w:t>
      </w:r>
      <w:r>
        <w:rPr>
          <w:rFonts w:ascii="Arial" w:hAnsi="Arial" w:cs="Arial"/>
        </w:rPr>
        <w:t xml:space="preserve">. </w:t>
      </w:r>
      <w:r w:rsidR="007B1CE8">
        <w:rPr>
          <w:rFonts w:ascii="Arial" w:hAnsi="Arial" w:cs="Arial"/>
          <w:b/>
        </w:rPr>
        <w:t>Administrativno tehnički i pomoćni poslovi</w:t>
      </w:r>
      <w:r>
        <w:rPr>
          <w:rFonts w:ascii="Arial" w:hAnsi="Arial" w:cs="Arial"/>
        </w:rPr>
        <w:t xml:space="preserve"> </w:t>
      </w:r>
      <w:r w:rsidR="00A04E0D">
        <w:rPr>
          <w:rFonts w:ascii="Arial" w:hAnsi="Arial" w:cs="Arial"/>
        </w:rPr>
        <w:t xml:space="preserve">– iza radnog mjesta  Spremač –čistač, </w:t>
      </w:r>
      <w:r>
        <w:rPr>
          <w:rFonts w:ascii="Arial" w:hAnsi="Arial" w:cs="Arial"/>
        </w:rPr>
        <w:t>dopunjuje se tablica:</w:t>
      </w:r>
    </w:p>
    <w:p w:rsidR="00F627B9" w:rsidRDefault="00F627B9">
      <w:pPr>
        <w:spacing w:line="276" w:lineRule="auto"/>
        <w:jc w:val="both"/>
        <w:rPr>
          <w:rFonts w:ascii="Arial" w:hAnsi="Arial" w:cs="Arial"/>
        </w:rPr>
      </w:pPr>
    </w:p>
    <w:p w:rsidR="00F627B9" w:rsidRDefault="008A237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„Propisani naziv            Poslovi koje obavlja             Koeficijent             Platni razred“</w:t>
      </w:r>
    </w:p>
    <w:p w:rsidR="00F627B9" w:rsidRDefault="008A237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radnog mjesta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266"/>
      </w:tblGrid>
      <w:tr w:rsidR="00F627B9">
        <w:tc>
          <w:tcPr>
            <w:tcW w:w="2265" w:type="dxa"/>
          </w:tcPr>
          <w:p w:rsidR="00F627B9" w:rsidRDefault="005D7E4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Referent</w:t>
            </w:r>
            <w:r w:rsidR="008A2375">
              <w:rPr>
                <w:rFonts w:ascii="Arial" w:hAnsi="Arial" w:cs="Arial"/>
              </w:rPr>
              <w:t xml:space="preserve"> </w:t>
            </w:r>
            <w:r w:rsidR="001912E7">
              <w:rPr>
                <w:rFonts w:ascii="Arial" w:hAnsi="Arial" w:cs="Arial"/>
              </w:rPr>
              <w:t>– operativni djelatnik za sigurnost i civilnu zaštitu</w:t>
            </w:r>
          </w:p>
        </w:tc>
        <w:tc>
          <w:tcPr>
            <w:tcW w:w="2692" w:type="dxa"/>
          </w:tcPr>
          <w:p w:rsidR="00F627B9" w:rsidRDefault="001912E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Poslove </w:t>
            </w:r>
            <w:r w:rsidR="009E0FD9">
              <w:rPr>
                <w:rFonts w:ascii="Arial" w:hAnsi="Arial" w:cs="Arial"/>
              </w:rPr>
              <w:t>operativnog</w:t>
            </w:r>
            <w:r w:rsidR="00735FDA">
              <w:rPr>
                <w:rFonts w:ascii="Arial" w:hAnsi="Arial" w:cs="Arial"/>
              </w:rPr>
              <w:t xml:space="preserve"> djelatnik</w:t>
            </w:r>
            <w:r w:rsidR="009E0FD9">
              <w:rPr>
                <w:rFonts w:ascii="Arial" w:hAnsi="Arial" w:cs="Arial"/>
              </w:rPr>
              <w:t>a</w:t>
            </w:r>
            <w:r w:rsidR="00735FDA">
              <w:rPr>
                <w:rFonts w:ascii="Arial" w:hAnsi="Arial" w:cs="Arial"/>
              </w:rPr>
              <w:t xml:space="preserve"> za sigurnost i civilnu zaštitu</w:t>
            </w:r>
          </w:p>
        </w:tc>
        <w:tc>
          <w:tcPr>
            <w:tcW w:w="1839" w:type="dxa"/>
          </w:tcPr>
          <w:p w:rsidR="00F627B9" w:rsidRDefault="00735FD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1,43</w:t>
            </w:r>
          </w:p>
        </w:tc>
        <w:tc>
          <w:tcPr>
            <w:tcW w:w="2266" w:type="dxa"/>
          </w:tcPr>
          <w:p w:rsidR="00F627B9" w:rsidRDefault="00735FD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</w:tr>
    </w:tbl>
    <w:p w:rsidR="002617A0" w:rsidRDefault="002617A0" w:rsidP="002617A0">
      <w:pPr>
        <w:spacing w:line="276" w:lineRule="auto"/>
        <w:rPr>
          <w:rFonts w:ascii="Arial" w:hAnsi="Arial" w:cs="Arial"/>
          <w:b/>
        </w:rPr>
      </w:pPr>
    </w:p>
    <w:p w:rsidR="002617A0" w:rsidRPr="002617A0" w:rsidRDefault="002617A0" w:rsidP="002617A0">
      <w:pPr>
        <w:jc w:val="both"/>
        <w:rPr>
          <w:rFonts w:ascii="Arial" w:hAnsi="Arial" w:cs="Arial"/>
        </w:rPr>
      </w:pPr>
      <w:r w:rsidRPr="002617A0">
        <w:rPr>
          <w:rFonts w:ascii="Arial" w:hAnsi="Arial" w:cs="Arial"/>
        </w:rPr>
        <w:t xml:space="preserve">UVJETI: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</w:t>
      </w:r>
    </w:p>
    <w:p w:rsidR="002617A0" w:rsidRPr="002617A0" w:rsidRDefault="002617A0" w:rsidP="002617A0">
      <w:pPr>
        <w:jc w:val="both"/>
        <w:rPr>
          <w:rFonts w:ascii="Arial" w:hAnsi="Arial" w:cs="Arial"/>
        </w:rPr>
      </w:pPr>
      <w:r w:rsidRPr="002617A0">
        <w:rPr>
          <w:rFonts w:ascii="Arial" w:hAnsi="Arial" w:cs="Arial"/>
        </w:rPr>
        <w:t xml:space="preserve">(dalje u tekstu: Program obrazovanja). </w:t>
      </w:r>
    </w:p>
    <w:p w:rsidR="002617A0" w:rsidRPr="002617A0" w:rsidRDefault="002617A0" w:rsidP="002617A0">
      <w:pPr>
        <w:jc w:val="both"/>
        <w:rPr>
          <w:rFonts w:ascii="Arial" w:hAnsi="Arial" w:cs="Arial"/>
        </w:rPr>
      </w:pPr>
    </w:p>
    <w:p w:rsidR="002617A0" w:rsidRPr="002617A0" w:rsidRDefault="002617A0" w:rsidP="002617A0">
      <w:pPr>
        <w:jc w:val="both"/>
        <w:rPr>
          <w:rFonts w:ascii="Arial" w:hAnsi="Arial" w:cs="Arial"/>
        </w:rPr>
      </w:pPr>
      <w:r w:rsidRPr="002617A0">
        <w:rPr>
          <w:rFonts w:ascii="Arial" w:hAnsi="Arial" w:cs="Arial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</w:t>
      </w:r>
      <w:r>
        <w:rPr>
          <w:rFonts w:ascii="Arial" w:hAnsi="Arial" w:cs="Arial"/>
        </w:rPr>
        <w:t>.</w:t>
      </w:r>
    </w:p>
    <w:p w:rsidR="002617A0" w:rsidRPr="002617A0" w:rsidRDefault="002617A0" w:rsidP="002617A0">
      <w:pPr>
        <w:jc w:val="both"/>
        <w:rPr>
          <w:rFonts w:ascii="Arial" w:hAnsi="Arial" w:cs="Arial"/>
        </w:rPr>
      </w:pPr>
      <w:r w:rsidRPr="002617A0">
        <w:rPr>
          <w:rFonts w:ascii="Arial" w:hAnsi="Arial" w:cs="Arial"/>
        </w:rPr>
        <w:t>VRSTA RADNOG MJESTA: radno mjesto III. vrste (razina 4.2. HKO )</w:t>
      </w:r>
    </w:p>
    <w:p w:rsidR="002617A0" w:rsidRPr="002617A0" w:rsidRDefault="002617A0" w:rsidP="002617A0">
      <w:pPr>
        <w:jc w:val="both"/>
        <w:rPr>
          <w:rFonts w:ascii="Arial" w:hAnsi="Arial" w:cs="Arial"/>
        </w:rPr>
      </w:pPr>
    </w:p>
    <w:p w:rsidR="002617A0" w:rsidRPr="002617A0" w:rsidRDefault="002617A0" w:rsidP="002617A0">
      <w:pPr>
        <w:jc w:val="both"/>
        <w:rPr>
          <w:rFonts w:ascii="Arial" w:hAnsi="Arial" w:cs="Arial"/>
        </w:rPr>
      </w:pPr>
      <w:r w:rsidRPr="002617A0">
        <w:rPr>
          <w:rFonts w:ascii="Arial" w:hAnsi="Arial" w:cs="Arial"/>
        </w:rPr>
        <w:t>OPIS POSLOVA: nadzire kontrolu pristupa u školsku ustanovu, nadzire i osigurava školsku imovinu i prostor, sudjeluje u organizaciji i provedbi osnovnih mjera civilne zaštite te obavlja poslove održavanja objekta škole i njezina okoliša, surađuje s nadležnim službama (vatrogasci, hitna pomoć, civilna zaštita) u slučaju izvanrednih situacija, sudjeluje u edukacijama i podizanju svijesti učenika i zaposlenika o sigurnosnim protokolima i postupcima u hitnim situacijama, prati situacije u školskim prostorima i prijavljuje nadležnim osobama ponašanja koja mogu ugroziti sigurnost i</w:t>
      </w:r>
    </w:p>
    <w:p w:rsidR="002617A0" w:rsidRPr="002617A0" w:rsidRDefault="002617A0" w:rsidP="002617A0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2617A0">
        <w:rPr>
          <w:rFonts w:ascii="Arial" w:hAnsi="Arial" w:cs="Arial"/>
        </w:rPr>
        <w:t xml:space="preserve">dobrobit učenika, zaposlenika i posjetitelja, surađuje s odgojno-obrazovnim i drugim radnicima i ravnateljem škole u pružanju podrške sigurnosti i dobrobiti učenika, obavlja i ostale poslove sigurnosti i civilne zaštite koji proizlaze iz godišnjeg plana i programa rada škole i drugih propisa, a može obavljati i </w:t>
      </w:r>
      <w:r w:rsidRPr="002617A0">
        <w:rPr>
          <w:rFonts w:ascii="Arial" w:hAnsi="Arial" w:cs="Arial"/>
          <w:color w:val="000000" w:themeColor="text1"/>
        </w:rPr>
        <w:t>poslove</w:t>
      </w:r>
      <w:r w:rsidRPr="002617A0">
        <w:rPr>
          <w:rFonts w:ascii="Arial" w:hAnsi="Arial" w:cs="Arial"/>
          <w:iCs/>
          <w:color w:val="000000" w:themeColor="text1"/>
        </w:rPr>
        <w:t xml:space="preserve"> iz članka 6. Pravilnika o djelokrugu rada tajnika te administrativno–tehničkim i pomoćnim poslovima koji se obavljaju u osnovnoj školi</w:t>
      </w:r>
      <w:r>
        <w:rPr>
          <w:rFonts w:ascii="Arial" w:hAnsi="Arial" w:cs="Arial"/>
          <w:iCs/>
          <w:color w:val="000000" w:themeColor="text1"/>
        </w:rPr>
        <w:t>.</w:t>
      </w:r>
    </w:p>
    <w:p w:rsidR="002617A0" w:rsidRPr="002617A0" w:rsidRDefault="002617A0" w:rsidP="002617A0">
      <w:pPr>
        <w:jc w:val="both"/>
        <w:rPr>
          <w:rFonts w:ascii="Arial" w:hAnsi="Arial" w:cs="Arial"/>
        </w:rPr>
      </w:pPr>
      <w:r w:rsidRPr="002617A0">
        <w:rPr>
          <w:rFonts w:ascii="Arial" w:hAnsi="Arial" w:cs="Arial"/>
        </w:rPr>
        <w:t xml:space="preserve">BROJ IZVRŠITELJA: </w:t>
      </w:r>
      <w:r w:rsidRPr="002617A0">
        <w:rPr>
          <w:rFonts w:ascii="Arial" w:hAnsi="Arial" w:cs="Arial"/>
          <w:iCs/>
          <w:color w:val="000000" w:themeColor="text1"/>
        </w:rPr>
        <w:t>jedan (1),</w:t>
      </w:r>
      <w:r w:rsidRPr="002617A0">
        <w:rPr>
          <w:rFonts w:ascii="Arial" w:hAnsi="Arial" w:cs="Arial"/>
          <w:i/>
          <w:iCs/>
          <w:color w:val="000000" w:themeColor="text1"/>
        </w:rPr>
        <w:t xml:space="preserve"> </w:t>
      </w:r>
      <w:r w:rsidRPr="002617A0">
        <w:rPr>
          <w:rFonts w:ascii="Arial" w:hAnsi="Arial" w:cs="Arial"/>
        </w:rPr>
        <w:t>evidentiran u Godišnjem planu i programu rada škole za tekuću školsku godinu i Registru.</w:t>
      </w:r>
    </w:p>
    <w:p w:rsidR="002617A0" w:rsidRDefault="002617A0" w:rsidP="002617A0">
      <w:pPr>
        <w:spacing w:line="276" w:lineRule="auto"/>
        <w:rPr>
          <w:rFonts w:ascii="Arial" w:hAnsi="Arial" w:cs="Arial"/>
          <w:b/>
        </w:rPr>
      </w:pPr>
    </w:p>
    <w:p w:rsidR="00F627B9" w:rsidRDefault="008A23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:rsidR="00F627B9" w:rsidRDefault="008A2375">
      <w:pPr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Ovaj Pravilnik o dopuni Pravilnika stupa na snagu dan nakon dana objave na oglasnoj ploči Škole.</w:t>
      </w:r>
    </w:p>
    <w:p w:rsidR="00F627B9" w:rsidRDefault="00F627B9">
      <w:pPr>
        <w:jc w:val="right"/>
        <w:rPr>
          <w:rFonts w:ascii="Arial" w:hAnsi="Arial" w:cs="Arial"/>
          <w:lang w:eastAsia="hr-HR"/>
        </w:rPr>
      </w:pPr>
    </w:p>
    <w:p w:rsidR="00F627B9" w:rsidRDefault="008A2375">
      <w:pPr>
        <w:jc w:val="right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Predsjednica školskog odbora:</w:t>
      </w:r>
    </w:p>
    <w:p w:rsidR="00F627B9" w:rsidRDefault="00792A20" w:rsidP="002617A0">
      <w:pPr>
        <w:jc w:val="right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Kristina Vlaić Bubalo</w:t>
      </w:r>
      <w:r w:rsidR="00A13F44">
        <w:rPr>
          <w:rFonts w:ascii="Arial" w:hAnsi="Arial" w:cs="Arial"/>
          <w:lang w:eastAsia="hr-HR"/>
        </w:rPr>
        <w:t>, v.r.</w:t>
      </w:r>
      <w:r w:rsidR="008A2375">
        <w:rPr>
          <w:rFonts w:ascii="Arial" w:hAnsi="Arial" w:cs="Arial"/>
          <w:lang w:eastAsia="hr-HR"/>
        </w:rPr>
        <w:t xml:space="preserve">                                                                 </w:t>
      </w:r>
    </w:p>
    <w:p w:rsidR="00F627B9" w:rsidRDefault="00F627B9">
      <w:pPr>
        <w:rPr>
          <w:rFonts w:ascii="Arial" w:hAnsi="Arial" w:cs="Arial"/>
          <w:lang w:eastAsia="hr-HR"/>
        </w:rPr>
      </w:pPr>
    </w:p>
    <w:p w:rsidR="00F627B9" w:rsidRPr="002617A0" w:rsidRDefault="008A2375" w:rsidP="002617A0">
      <w:pPr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Pravilnik je objavljen na oglasnoj ploči Osnovne škole Sk</w:t>
      </w:r>
      <w:r w:rsidR="00A13F44">
        <w:rPr>
          <w:rFonts w:ascii="Arial" w:hAnsi="Arial" w:cs="Arial"/>
          <w:lang w:eastAsia="hr-HR"/>
        </w:rPr>
        <w:t>radin dana  5. veljače 2026. godine</w:t>
      </w:r>
      <w:bookmarkStart w:id="0" w:name="_GoBack"/>
      <w:bookmarkEnd w:id="0"/>
      <w:r>
        <w:rPr>
          <w:rFonts w:ascii="Arial" w:hAnsi="Arial" w:cs="Arial"/>
          <w:lang w:eastAsia="hr-HR"/>
        </w:rPr>
        <w:t xml:space="preserve">, te je sljedećeg dana stupio na snagu. </w:t>
      </w:r>
    </w:p>
    <w:p w:rsidR="00F627B9" w:rsidRDefault="008A2375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>011-03/24-02/2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F627B9" w:rsidRDefault="008A237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 w:rsidR="00792A20">
        <w:rPr>
          <w:rFonts w:ascii="Times New Roman" w:hAnsi="Times New Roman" w:cs="Times New Roman"/>
          <w:noProof/>
          <w:szCs w:val="24"/>
        </w:rPr>
        <w:t>2182-37-05-26-3</w:t>
      </w:r>
      <w:r>
        <w:rPr>
          <w:rFonts w:ascii="Times New Roman" w:hAnsi="Times New Roman" w:cs="Times New Roman"/>
          <w:szCs w:val="24"/>
        </w:rPr>
        <w:t xml:space="preserve">                </w:t>
      </w:r>
    </w:p>
    <w:p w:rsidR="00F627B9" w:rsidRDefault="008A237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 S</w:t>
      </w:r>
      <w:r w:rsidR="00A13F44">
        <w:rPr>
          <w:rFonts w:ascii="Times New Roman" w:hAnsi="Times New Roman" w:cs="Times New Roman"/>
          <w:szCs w:val="24"/>
        </w:rPr>
        <w:t>kradinu,   30. siječnja 2026.</w:t>
      </w:r>
      <w:r>
        <w:rPr>
          <w:rFonts w:ascii="Times New Roman" w:hAnsi="Times New Roman" w:cs="Times New Roman"/>
          <w:szCs w:val="24"/>
        </w:rPr>
        <w:t xml:space="preserve">                        </w:t>
      </w:r>
    </w:p>
    <w:p w:rsidR="00F627B9" w:rsidRDefault="008A23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F627B9" w:rsidRDefault="00F627B9">
      <w:pPr>
        <w:rPr>
          <w:rFonts w:ascii="Arial" w:hAnsi="Arial" w:cs="Arial"/>
          <w:lang w:eastAsia="hr-HR"/>
        </w:rPr>
      </w:pPr>
    </w:p>
    <w:p w:rsidR="00F627B9" w:rsidRDefault="008A2375">
      <w:pPr>
        <w:jc w:val="right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Ravnateljica:</w:t>
      </w:r>
    </w:p>
    <w:p w:rsidR="00F627B9" w:rsidRDefault="00792A20" w:rsidP="002617A0">
      <w:pPr>
        <w:jc w:val="right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Dia</w:t>
      </w:r>
      <w:r w:rsidR="002617A0">
        <w:rPr>
          <w:rFonts w:ascii="Arial" w:hAnsi="Arial" w:cs="Arial"/>
          <w:lang w:eastAsia="hr-HR"/>
        </w:rPr>
        <w:t>na Gaši, prof.</w:t>
      </w:r>
      <w:r w:rsidR="00A13F44">
        <w:rPr>
          <w:rFonts w:ascii="Arial" w:hAnsi="Arial" w:cs="Arial"/>
          <w:lang w:eastAsia="hr-HR"/>
        </w:rPr>
        <w:t>, v.r.</w:t>
      </w:r>
    </w:p>
    <w:sectPr w:rsidR="00F627B9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4BED"/>
    <w:multiLevelType w:val="multilevel"/>
    <w:tmpl w:val="EF58A9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601B3"/>
    <w:multiLevelType w:val="multilevel"/>
    <w:tmpl w:val="890C0D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6D51"/>
    <w:multiLevelType w:val="multilevel"/>
    <w:tmpl w:val="45E4A696"/>
    <w:lvl w:ilvl="0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5B41868"/>
    <w:multiLevelType w:val="multilevel"/>
    <w:tmpl w:val="4476BC1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6062"/>
    <w:multiLevelType w:val="multilevel"/>
    <w:tmpl w:val="CDD63F0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35C72"/>
    <w:multiLevelType w:val="multilevel"/>
    <w:tmpl w:val="C4604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5958"/>
    <w:multiLevelType w:val="multilevel"/>
    <w:tmpl w:val="8048C05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26192"/>
    <w:multiLevelType w:val="multilevel"/>
    <w:tmpl w:val="0EBEF81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16F69"/>
    <w:multiLevelType w:val="multilevel"/>
    <w:tmpl w:val="7D3E33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36E83"/>
    <w:multiLevelType w:val="multilevel"/>
    <w:tmpl w:val="F6DC20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2004D"/>
    <w:multiLevelType w:val="multilevel"/>
    <w:tmpl w:val="B1B281C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0093B"/>
    <w:multiLevelType w:val="multilevel"/>
    <w:tmpl w:val="64CEC710"/>
    <w:lvl w:ilvl="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B9"/>
    <w:rsid w:val="001912E7"/>
    <w:rsid w:val="002617A0"/>
    <w:rsid w:val="005D7E43"/>
    <w:rsid w:val="006D26E7"/>
    <w:rsid w:val="00735FDA"/>
    <w:rsid w:val="00792A20"/>
    <w:rsid w:val="007B1CE8"/>
    <w:rsid w:val="008A2375"/>
    <w:rsid w:val="009E0FD9"/>
    <w:rsid w:val="00A04E0D"/>
    <w:rsid w:val="00A13F44"/>
    <w:rsid w:val="00F6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5BB4"/>
  <w15:docId w15:val="{FE52F703-62E3-4C3B-8BEC-0F3091D8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E74B5"/>
      <w:sz w:val="26"/>
      <w:szCs w:val="2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1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Korisnik</cp:lastModifiedBy>
  <cp:revision>12</cp:revision>
  <cp:lastPrinted>2026-01-22T11:49:00Z</cp:lastPrinted>
  <dcterms:created xsi:type="dcterms:W3CDTF">2024-12-20T11:49:00Z</dcterms:created>
  <dcterms:modified xsi:type="dcterms:W3CDTF">2026-02-05T08:18:00Z</dcterms:modified>
</cp:coreProperties>
</file>